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323E6E" w:rsidRPr="00323E6E" w:rsidTr="00323E6E">
        <w:tc>
          <w:tcPr>
            <w:tcW w:w="9212" w:type="dxa"/>
          </w:tcPr>
          <w:p w:rsidR="00323E6E" w:rsidRPr="00323E6E" w:rsidRDefault="00323E6E" w:rsidP="001E4D13">
            <w:pPr>
              <w:jc w:val="center"/>
              <w:rPr>
                <w:b/>
                <w:sz w:val="20"/>
                <w:szCs w:val="20"/>
              </w:rPr>
            </w:pPr>
            <w:r w:rsidRPr="00323E6E">
              <w:rPr>
                <w:b/>
                <w:sz w:val="20"/>
                <w:szCs w:val="20"/>
              </w:rPr>
              <w:t>CONSIGNE 3</w:t>
            </w:r>
            <w:r>
              <w:rPr>
                <w:b/>
                <w:sz w:val="20"/>
                <w:szCs w:val="20"/>
              </w:rPr>
              <w:t> :</w:t>
            </w:r>
            <w:r w:rsidRPr="00323E6E">
              <w:rPr>
                <w:b/>
                <w:sz w:val="20"/>
                <w:szCs w:val="20"/>
              </w:rPr>
              <w:t xml:space="preserve"> PROJET THEATRE LA CLASSE.COM</w:t>
            </w:r>
          </w:p>
        </w:tc>
      </w:tr>
    </w:tbl>
    <w:p w:rsidR="00323E6E" w:rsidRDefault="00323E6E" w:rsidP="00323E6E">
      <w:pPr>
        <w:ind w:firstLine="708"/>
        <w:jc w:val="both"/>
        <w:rPr>
          <w:b/>
          <w:sz w:val="20"/>
          <w:szCs w:val="20"/>
        </w:rPr>
      </w:pPr>
    </w:p>
    <w:p w:rsidR="008803F7" w:rsidRDefault="008803F7" w:rsidP="00323E6E">
      <w:pPr>
        <w:ind w:firstLine="708"/>
        <w:jc w:val="both"/>
        <w:rPr>
          <w:b/>
          <w:sz w:val="20"/>
          <w:szCs w:val="20"/>
        </w:rPr>
      </w:pPr>
      <w:r>
        <w:rPr>
          <w:b/>
          <w:sz w:val="20"/>
          <w:szCs w:val="20"/>
        </w:rPr>
        <w:t xml:space="preserve">Groupe 1 : Gabriel, </w:t>
      </w:r>
      <w:r w:rsidR="0077769E">
        <w:rPr>
          <w:b/>
          <w:sz w:val="20"/>
          <w:szCs w:val="20"/>
        </w:rPr>
        <w:t>Christophe et Thomas :</w:t>
      </w:r>
    </w:p>
    <w:p w:rsidR="008803F7" w:rsidRDefault="008803F7" w:rsidP="008803F7">
      <w:pPr>
        <w:pStyle w:val="Paragraphedeliste"/>
        <w:numPr>
          <w:ilvl w:val="0"/>
          <w:numId w:val="3"/>
        </w:numPr>
        <w:jc w:val="both"/>
        <w:rPr>
          <w:sz w:val="20"/>
          <w:szCs w:val="20"/>
        </w:rPr>
      </w:pPr>
      <w:r w:rsidRPr="008803F7">
        <w:rPr>
          <w:sz w:val="20"/>
          <w:szCs w:val="20"/>
        </w:rPr>
        <w:t xml:space="preserve">Rédaction </w:t>
      </w:r>
      <w:r w:rsidR="008A1557">
        <w:rPr>
          <w:sz w:val="20"/>
          <w:szCs w:val="20"/>
        </w:rPr>
        <w:t>(</w:t>
      </w:r>
      <w:r w:rsidRPr="008803F7">
        <w:rPr>
          <w:sz w:val="20"/>
          <w:szCs w:val="20"/>
        </w:rPr>
        <w:t>déjà publiée sur la plateforme</w:t>
      </w:r>
      <w:r w:rsidR="008A1557">
        <w:rPr>
          <w:sz w:val="20"/>
          <w:szCs w:val="20"/>
        </w:rPr>
        <w:t>)</w:t>
      </w:r>
    </w:p>
    <w:p w:rsidR="0077769E" w:rsidRPr="0077769E" w:rsidRDefault="0077769E" w:rsidP="008A1557">
      <w:pPr>
        <w:autoSpaceDE w:val="0"/>
        <w:autoSpaceDN w:val="0"/>
        <w:adjustRightInd w:val="0"/>
        <w:spacing w:after="0" w:line="276" w:lineRule="auto"/>
        <w:jc w:val="both"/>
        <w:rPr>
          <w:color w:val="000000"/>
          <w:sz w:val="20"/>
          <w:szCs w:val="20"/>
          <w:lang/>
        </w:rPr>
      </w:pPr>
      <w:r w:rsidRPr="0077769E">
        <w:rPr>
          <w:color w:val="000000"/>
          <w:sz w:val="20"/>
          <w:szCs w:val="20"/>
          <w:lang/>
        </w:rPr>
        <w:tab/>
        <w:t xml:space="preserve">C’était un matin comme ceux que vivait Grâce depuis plus d’une semaine maintenant. Elle se leva, ébouriffée, de son sac de couchage qui était posé à même le froid béton du sol du sinistre blockhaus. La petite chambre était emplie d’obscurité, et elle avait beaucoup de mal à y voir. Se levant sans y faire attention, elle se cogna la tête au plafond comme tous les matins. La bosse qui s’était formée de ce fait lui infligeait une douleur persistante. Elle tourna sa tête vers l’ouverture du blockhaus et constata la présence </w:t>
      </w:r>
      <w:r w:rsidR="008214F4">
        <w:rPr>
          <w:color w:val="000000"/>
          <w:sz w:val="20"/>
          <w:szCs w:val="20"/>
          <w:lang/>
        </w:rPr>
        <w:t>d’</w:t>
      </w:r>
      <w:r w:rsidRPr="0077769E">
        <w:rPr>
          <w:color w:val="000000"/>
          <w:sz w:val="20"/>
          <w:szCs w:val="20"/>
          <w:lang/>
        </w:rPr>
        <w:t xml:space="preserve">un rayon de lumière qui pénétrait dans les ténèbres et indiquait qu’il faisait jour et qu’elle ne s’était pas levée au milieu de la nuit, comme souvent. Aujourd’hui, elle devrait aller se réapprovisionner en nourriture (sous forme de boîtes de conserve) car le stock qu’elle avait amené à sa fuite était épuisé. Mais avant cela, elle devrait allumer la lumière et pour cela prendre la lampe de poche qu’elle avait insérée dans l’ancien canon. Elle la saisit et alluma la lumière, ce qui n’éclaira que très peu la pénombre. Elle devait aussi se réhydrater après cette nuit qui avait été marquée par de nombreuses insomnies causées par l’humidité dérangeante, la petite taille et la puanteur du blockhaus. Pour cela, elle porta à ses lèvres le sceau qui contenait l’eau de mer qui avait </w:t>
      </w:r>
      <w:r w:rsidR="008214F4">
        <w:rPr>
          <w:color w:val="000000"/>
          <w:sz w:val="20"/>
          <w:szCs w:val="20"/>
          <w:lang/>
        </w:rPr>
        <w:t xml:space="preserve">été </w:t>
      </w:r>
      <w:r w:rsidRPr="0077769E">
        <w:rPr>
          <w:color w:val="000000"/>
          <w:sz w:val="20"/>
          <w:szCs w:val="20"/>
          <w:lang/>
        </w:rPr>
        <w:t>filtré pendant la nuit à travers un tas d’habits. Ce sceau était posé juste à côté du sac de couchage. De toute façon, le blockhaus était trop petit pour qu’il y ait un choix de placement du mobilier improvisé. Elle se leva, donc, et se déguisa en mettant des lunettes de soleil trouvées sur la plage. Elle craignit de ne pouvoir se cacher de son excentricité, car elle portait les mêmes habits depuis qu’elle était dans sa nouvelle demeure. De plus, elle les portait même quand elle dormait. Ses vêtements étaient d’autant plus dans un mauvais état que l’humidité de la pièce les rongeait.</w:t>
      </w:r>
    </w:p>
    <w:p w:rsidR="0077769E" w:rsidRDefault="0077769E" w:rsidP="0077769E">
      <w:pPr>
        <w:pStyle w:val="Paragraphedeliste"/>
        <w:ind w:left="1428"/>
        <w:jc w:val="both"/>
        <w:rPr>
          <w:sz w:val="20"/>
          <w:szCs w:val="20"/>
        </w:rPr>
      </w:pPr>
    </w:p>
    <w:p w:rsidR="008803F7" w:rsidRPr="008803F7" w:rsidRDefault="008803F7" w:rsidP="008803F7">
      <w:pPr>
        <w:pStyle w:val="Paragraphedeliste"/>
        <w:ind w:left="1428"/>
        <w:jc w:val="both"/>
        <w:rPr>
          <w:sz w:val="20"/>
          <w:szCs w:val="20"/>
        </w:rPr>
      </w:pPr>
    </w:p>
    <w:p w:rsidR="00F130F3" w:rsidRPr="00323E6E" w:rsidRDefault="00323E6E" w:rsidP="00323E6E">
      <w:pPr>
        <w:ind w:firstLine="708"/>
        <w:jc w:val="both"/>
        <w:rPr>
          <w:b/>
          <w:sz w:val="20"/>
          <w:szCs w:val="20"/>
        </w:rPr>
      </w:pPr>
      <w:r w:rsidRPr="00323E6E">
        <w:rPr>
          <w:b/>
          <w:sz w:val="20"/>
          <w:szCs w:val="20"/>
        </w:rPr>
        <w:t>Groupe 2</w:t>
      </w:r>
      <w:r>
        <w:rPr>
          <w:b/>
          <w:sz w:val="20"/>
          <w:szCs w:val="20"/>
        </w:rPr>
        <w:t xml:space="preserve"> : </w:t>
      </w:r>
      <w:proofErr w:type="spellStart"/>
      <w:r w:rsidR="00F130F3" w:rsidRPr="00323E6E">
        <w:rPr>
          <w:b/>
          <w:sz w:val="20"/>
          <w:szCs w:val="20"/>
        </w:rPr>
        <w:t>Yaqine</w:t>
      </w:r>
      <w:proofErr w:type="spellEnd"/>
      <w:r w:rsidR="00186472">
        <w:rPr>
          <w:b/>
          <w:sz w:val="20"/>
          <w:szCs w:val="20"/>
        </w:rPr>
        <w:t>,</w:t>
      </w:r>
      <w:r w:rsidR="00F130F3" w:rsidRPr="00323E6E">
        <w:rPr>
          <w:b/>
          <w:sz w:val="20"/>
          <w:szCs w:val="20"/>
        </w:rPr>
        <w:t xml:space="preserve"> </w:t>
      </w:r>
      <w:r>
        <w:rPr>
          <w:b/>
          <w:sz w:val="20"/>
          <w:szCs w:val="20"/>
        </w:rPr>
        <w:t>M</w:t>
      </w:r>
      <w:r w:rsidR="00F130F3" w:rsidRPr="00323E6E">
        <w:rPr>
          <w:b/>
          <w:sz w:val="20"/>
          <w:szCs w:val="20"/>
        </w:rPr>
        <w:t>argot Gaia </w:t>
      </w:r>
    </w:p>
    <w:p w:rsidR="00F130F3" w:rsidRPr="00323E6E" w:rsidRDefault="00323E6E" w:rsidP="008A1557">
      <w:pPr>
        <w:pStyle w:val="Paragraphedeliste"/>
        <w:numPr>
          <w:ilvl w:val="0"/>
          <w:numId w:val="2"/>
        </w:numPr>
        <w:spacing w:line="276" w:lineRule="auto"/>
        <w:jc w:val="both"/>
        <w:rPr>
          <w:sz w:val="20"/>
          <w:szCs w:val="20"/>
        </w:rPr>
      </w:pPr>
      <w:r>
        <w:rPr>
          <w:sz w:val="20"/>
          <w:szCs w:val="20"/>
        </w:rPr>
        <w:t>Rédaction :</w:t>
      </w:r>
    </w:p>
    <w:p w:rsidR="00F130F3" w:rsidRPr="00F130F3" w:rsidRDefault="00F130F3" w:rsidP="008A1557">
      <w:pPr>
        <w:spacing w:line="276" w:lineRule="auto"/>
        <w:ind w:firstLine="360"/>
        <w:jc w:val="both"/>
        <w:rPr>
          <w:sz w:val="20"/>
          <w:szCs w:val="20"/>
        </w:rPr>
      </w:pPr>
      <w:r w:rsidRPr="00F130F3">
        <w:rPr>
          <w:sz w:val="20"/>
          <w:szCs w:val="20"/>
        </w:rPr>
        <w:t>Je venais de me réveiller et, déjà, l’</w:t>
      </w:r>
      <w:r>
        <w:rPr>
          <w:sz w:val="20"/>
          <w:szCs w:val="20"/>
        </w:rPr>
        <w:t>absence de l’</w:t>
      </w:r>
      <w:r w:rsidRPr="00F130F3">
        <w:rPr>
          <w:sz w:val="20"/>
          <w:szCs w:val="20"/>
        </w:rPr>
        <w:t xml:space="preserve">odeur </w:t>
      </w:r>
      <w:r>
        <w:rPr>
          <w:sz w:val="20"/>
          <w:szCs w:val="20"/>
        </w:rPr>
        <w:t>habituelle du matin embaumant la maison (soit celle du pain grillé et beurré de</w:t>
      </w:r>
      <w:r w:rsidR="00186472">
        <w:rPr>
          <w:sz w:val="20"/>
          <w:szCs w:val="20"/>
        </w:rPr>
        <w:t xml:space="preserve"> Nutella</w:t>
      </w:r>
      <w:r>
        <w:rPr>
          <w:sz w:val="20"/>
          <w:szCs w:val="20"/>
        </w:rPr>
        <w:t>)</w:t>
      </w:r>
      <w:r w:rsidR="00186472">
        <w:rPr>
          <w:sz w:val="20"/>
          <w:szCs w:val="20"/>
        </w:rPr>
        <w:t xml:space="preserve"> </w:t>
      </w:r>
      <w:r w:rsidRPr="00F130F3">
        <w:rPr>
          <w:sz w:val="20"/>
          <w:szCs w:val="20"/>
        </w:rPr>
        <w:t>me faisait comprendre que je n’étais plus chez moi... Ici, c’était une odeur d</w:t>
      </w:r>
      <w:r w:rsidR="008803F7">
        <w:rPr>
          <w:sz w:val="20"/>
          <w:szCs w:val="20"/>
        </w:rPr>
        <w:t>e colle forte qui me réveillait</w:t>
      </w:r>
      <w:r w:rsidRPr="00F130F3">
        <w:rPr>
          <w:sz w:val="20"/>
          <w:szCs w:val="20"/>
        </w:rPr>
        <w:t>.</w:t>
      </w:r>
      <w:r w:rsidR="008803F7">
        <w:rPr>
          <w:sz w:val="20"/>
          <w:szCs w:val="20"/>
        </w:rPr>
        <w:t xml:space="preserve"> </w:t>
      </w:r>
      <w:r w:rsidRPr="00F130F3">
        <w:rPr>
          <w:sz w:val="20"/>
          <w:szCs w:val="20"/>
        </w:rPr>
        <w:t>J’avais eu beaucoup de mal à fermer l’œil la nuit, malgré cela, je ne regrettais rien. Hakim me reprochai</w:t>
      </w:r>
      <w:r>
        <w:rPr>
          <w:sz w:val="20"/>
          <w:szCs w:val="20"/>
        </w:rPr>
        <w:t>t</w:t>
      </w:r>
      <w:r w:rsidRPr="00F130F3">
        <w:rPr>
          <w:sz w:val="20"/>
          <w:szCs w:val="20"/>
        </w:rPr>
        <w:t xml:space="preserve"> de ne rien connaître à la vie, de ne connaître que mon quartier « bourgeois», d’être coincé</w:t>
      </w:r>
      <w:r>
        <w:rPr>
          <w:sz w:val="20"/>
          <w:szCs w:val="20"/>
        </w:rPr>
        <w:t>e</w:t>
      </w:r>
      <w:r w:rsidRPr="00F130F3">
        <w:rPr>
          <w:sz w:val="20"/>
          <w:szCs w:val="20"/>
        </w:rPr>
        <w:t>? C’était de trop! Bien s</w:t>
      </w:r>
      <w:r>
        <w:rPr>
          <w:sz w:val="20"/>
          <w:szCs w:val="20"/>
        </w:rPr>
        <w:t>û</w:t>
      </w:r>
      <w:r w:rsidRPr="00F130F3">
        <w:rPr>
          <w:sz w:val="20"/>
          <w:szCs w:val="20"/>
        </w:rPr>
        <w:t>r ce n’était pas que ses remarques qui m’avai</w:t>
      </w:r>
      <w:r>
        <w:rPr>
          <w:sz w:val="20"/>
          <w:szCs w:val="20"/>
        </w:rPr>
        <w:t>en</w:t>
      </w:r>
      <w:r w:rsidRPr="00F130F3">
        <w:rPr>
          <w:sz w:val="20"/>
          <w:szCs w:val="20"/>
        </w:rPr>
        <w:t>t donné  l’envie de m’enfuir mais aussi mon goût, et ce depuis toujours, pour le voyage. Je savais bien que, après ma fugue, on l’accuserait d'être le seul responsable mais peu m’importait; je lui en voulais.</w:t>
      </w:r>
    </w:p>
    <w:p w:rsidR="00323E6E" w:rsidRDefault="00F130F3" w:rsidP="008A1557">
      <w:pPr>
        <w:spacing w:line="276" w:lineRule="auto"/>
        <w:ind w:firstLine="360"/>
        <w:jc w:val="both"/>
        <w:rPr>
          <w:sz w:val="20"/>
          <w:szCs w:val="20"/>
        </w:rPr>
      </w:pPr>
      <w:r w:rsidRPr="00F130F3">
        <w:rPr>
          <w:sz w:val="20"/>
          <w:szCs w:val="20"/>
        </w:rPr>
        <w:t>L’</w:t>
      </w:r>
      <w:r>
        <w:rPr>
          <w:sz w:val="20"/>
          <w:szCs w:val="20"/>
        </w:rPr>
        <w:t>endroit où je me trouvais était</w:t>
      </w:r>
      <w:r w:rsidRPr="00F130F3">
        <w:rPr>
          <w:sz w:val="20"/>
          <w:szCs w:val="20"/>
        </w:rPr>
        <w:t xml:space="preserve"> en quelques mots sale, lugubre et peu confortable. Il y faisait sombre et l’air était irrespirable. Je ne parvenais pas même à discerner les murs de la pièce o</w:t>
      </w:r>
      <w:r>
        <w:rPr>
          <w:sz w:val="20"/>
          <w:szCs w:val="20"/>
        </w:rPr>
        <w:t>ù</w:t>
      </w:r>
      <w:r w:rsidRPr="00F130F3">
        <w:rPr>
          <w:sz w:val="20"/>
          <w:szCs w:val="20"/>
        </w:rPr>
        <w:t xml:space="preserve"> j’étais .La peinture sur les murs était écaillée, le sol était dur et la moquette faisait des vagues à quelques endroits, sans do</w:t>
      </w:r>
      <w:r>
        <w:rPr>
          <w:sz w:val="20"/>
          <w:szCs w:val="20"/>
        </w:rPr>
        <w:t>ute  à cause d’une inondation. Cette dernière</w:t>
      </w:r>
      <w:r w:rsidRPr="00F130F3">
        <w:rPr>
          <w:sz w:val="20"/>
          <w:szCs w:val="20"/>
        </w:rPr>
        <w:t> semblait d’ailleurs avoir été imaginée dans le but que personne ne s’allonge dessus. Tout ce que je savais c’était  que la cave était peu haute de plafond. Deux ampoules était installées, mais aucune des deux ne marchai</w:t>
      </w:r>
      <w:bookmarkStart w:id="0" w:name="_GoBack"/>
      <w:bookmarkEnd w:id="0"/>
      <w:r w:rsidRPr="00F130F3">
        <w:rPr>
          <w:sz w:val="20"/>
          <w:szCs w:val="20"/>
        </w:rPr>
        <w:t>ent.</w:t>
      </w:r>
      <w:r w:rsidR="00323E6E">
        <w:rPr>
          <w:sz w:val="20"/>
          <w:szCs w:val="20"/>
        </w:rPr>
        <w:t xml:space="preserve"> Je m’adossai</w:t>
      </w:r>
      <w:r w:rsidRPr="00F130F3">
        <w:rPr>
          <w:sz w:val="20"/>
          <w:szCs w:val="20"/>
        </w:rPr>
        <w:t xml:space="preserve"> sur des piles de cartons, renfermant sans doute de vieux objets  que ma marraine n’utilisait pas... C’était justement chez elle que j’avais trouvé refuge, c’est la seule qui me comprend en ce moment. </w:t>
      </w:r>
    </w:p>
    <w:p w:rsidR="00F130F3" w:rsidRPr="00F130F3" w:rsidRDefault="00F130F3" w:rsidP="008A1557">
      <w:pPr>
        <w:spacing w:line="276" w:lineRule="auto"/>
        <w:ind w:firstLine="360"/>
        <w:jc w:val="both"/>
        <w:rPr>
          <w:sz w:val="20"/>
          <w:szCs w:val="20"/>
        </w:rPr>
      </w:pPr>
      <w:r w:rsidRPr="00F130F3">
        <w:rPr>
          <w:sz w:val="20"/>
          <w:szCs w:val="20"/>
        </w:rPr>
        <w:t>Je suis arrivée hier, je l</w:t>
      </w:r>
      <w:r w:rsidR="00224A8B">
        <w:rPr>
          <w:sz w:val="20"/>
          <w:szCs w:val="20"/>
        </w:rPr>
        <w:t xml:space="preserve">ui ai expliqué la situation et </w:t>
      </w:r>
      <w:r w:rsidRPr="00F130F3">
        <w:rPr>
          <w:sz w:val="20"/>
          <w:szCs w:val="20"/>
        </w:rPr>
        <w:t>elle m’a accueillie quoique peu optimiste, mais  bon, je n’avais pas le ch</w:t>
      </w:r>
      <w:r w:rsidR="00224A8B">
        <w:rPr>
          <w:sz w:val="20"/>
          <w:szCs w:val="20"/>
        </w:rPr>
        <w:t>oix, je n’avais que cet endroit pour refuge et que cette personne pour confidente.</w:t>
      </w:r>
      <w:r w:rsidR="0070631F">
        <w:rPr>
          <w:sz w:val="20"/>
          <w:szCs w:val="20"/>
        </w:rPr>
        <w:t xml:space="preserve"> C</w:t>
      </w:r>
      <w:r w:rsidRPr="00F130F3">
        <w:rPr>
          <w:sz w:val="20"/>
          <w:szCs w:val="20"/>
        </w:rPr>
        <w:t>e n’était</w:t>
      </w:r>
      <w:r w:rsidR="0070631F">
        <w:rPr>
          <w:sz w:val="20"/>
          <w:szCs w:val="20"/>
        </w:rPr>
        <w:t xml:space="preserve"> certes</w:t>
      </w:r>
      <w:r w:rsidRPr="00F130F3">
        <w:rPr>
          <w:sz w:val="20"/>
          <w:szCs w:val="20"/>
        </w:rPr>
        <w:t xml:space="preserve"> pas l’endroit rêvé, pourtant c’est là que j’allais passer ma journée, dans de très mauvaises conditions. Mais bon, mieux vaut rester ici que revoir Hakim.</w:t>
      </w:r>
    </w:p>
    <w:p w:rsidR="00F130F3" w:rsidRDefault="00F130F3" w:rsidP="009D4935">
      <w:pPr>
        <w:jc w:val="both"/>
        <w:rPr>
          <w:sz w:val="20"/>
          <w:szCs w:val="20"/>
        </w:rPr>
      </w:pPr>
    </w:p>
    <w:p w:rsidR="00323E6E" w:rsidRPr="00323E6E" w:rsidRDefault="00323E6E" w:rsidP="00323E6E">
      <w:pPr>
        <w:ind w:firstLine="708"/>
        <w:jc w:val="both"/>
        <w:rPr>
          <w:b/>
          <w:sz w:val="20"/>
          <w:szCs w:val="20"/>
        </w:rPr>
      </w:pPr>
      <w:r w:rsidRPr="00323E6E">
        <w:rPr>
          <w:b/>
          <w:sz w:val="20"/>
          <w:szCs w:val="20"/>
        </w:rPr>
        <w:t>Groupe 3 :</w:t>
      </w:r>
      <w:r>
        <w:rPr>
          <w:b/>
          <w:sz w:val="20"/>
          <w:szCs w:val="20"/>
        </w:rPr>
        <w:t xml:space="preserve"> </w:t>
      </w:r>
      <w:r w:rsidR="009D4935" w:rsidRPr="00323E6E">
        <w:rPr>
          <w:b/>
          <w:sz w:val="20"/>
          <w:szCs w:val="20"/>
        </w:rPr>
        <w:t>Jade</w:t>
      </w:r>
      <w:r w:rsidR="005115C8">
        <w:rPr>
          <w:b/>
          <w:sz w:val="20"/>
          <w:szCs w:val="20"/>
        </w:rPr>
        <w:t>,</w:t>
      </w:r>
      <w:r w:rsidR="009D4935" w:rsidRPr="00323E6E">
        <w:rPr>
          <w:b/>
          <w:sz w:val="20"/>
          <w:szCs w:val="20"/>
        </w:rPr>
        <w:t xml:space="preserve"> </w:t>
      </w:r>
      <w:r w:rsidRPr="00323E6E">
        <w:rPr>
          <w:b/>
          <w:sz w:val="20"/>
          <w:szCs w:val="20"/>
        </w:rPr>
        <w:t>E</w:t>
      </w:r>
      <w:r w:rsidR="009D4935" w:rsidRPr="00323E6E">
        <w:rPr>
          <w:b/>
          <w:sz w:val="20"/>
          <w:szCs w:val="20"/>
        </w:rPr>
        <w:t>va</w:t>
      </w:r>
      <w:r w:rsidR="005115C8">
        <w:rPr>
          <w:b/>
          <w:sz w:val="20"/>
          <w:szCs w:val="20"/>
        </w:rPr>
        <w:t xml:space="preserve"> et </w:t>
      </w:r>
      <w:r w:rsidRPr="00323E6E">
        <w:rPr>
          <w:b/>
          <w:sz w:val="20"/>
          <w:szCs w:val="20"/>
        </w:rPr>
        <w:t>M</w:t>
      </w:r>
      <w:r w:rsidR="009D4935" w:rsidRPr="00323E6E">
        <w:rPr>
          <w:b/>
          <w:sz w:val="20"/>
          <w:szCs w:val="20"/>
        </w:rPr>
        <w:t xml:space="preserve">adeleine </w:t>
      </w:r>
    </w:p>
    <w:p w:rsidR="00BB21DB" w:rsidRPr="00323E6E" w:rsidRDefault="00323E6E" w:rsidP="00323E6E">
      <w:pPr>
        <w:pStyle w:val="Paragraphedeliste"/>
        <w:numPr>
          <w:ilvl w:val="0"/>
          <w:numId w:val="1"/>
        </w:numPr>
        <w:jc w:val="both"/>
        <w:rPr>
          <w:sz w:val="20"/>
          <w:szCs w:val="20"/>
        </w:rPr>
      </w:pPr>
      <w:r w:rsidRPr="00323E6E">
        <w:rPr>
          <w:sz w:val="20"/>
          <w:szCs w:val="20"/>
        </w:rPr>
        <w:t>M</w:t>
      </w:r>
      <w:r w:rsidR="009D4935" w:rsidRPr="00323E6E">
        <w:rPr>
          <w:sz w:val="20"/>
          <w:szCs w:val="20"/>
        </w:rPr>
        <w:t>aquette</w:t>
      </w:r>
      <w:r w:rsidR="00A37FE0">
        <w:rPr>
          <w:sz w:val="20"/>
          <w:szCs w:val="20"/>
        </w:rPr>
        <w:t xml:space="preserve"> du block</w:t>
      </w:r>
      <w:r w:rsidR="008A1557">
        <w:rPr>
          <w:sz w:val="20"/>
          <w:szCs w:val="20"/>
        </w:rPr>
        <w:t>h</w:t>
      </w:r>
      <w:r w:rsidR="00A37FE0">
        <w:rPr>
          <w:sz w:val="20"/>
          <w:szCs w:val="20"/>
        </w:rPr>
        <w:t>aus</w:t>
      </w:r>
    </w:p>
    <w:p w:rsidR="009D4935" w:rsidRPr="009D4935" w:rsidRDefault="00323E6E" w:rsidP="00323E6E">
      <w:pPr>
        <w:jc w:val="center"/>
        <w:rPr>
          <w:sz w:val="20"/>
          <w:szCs w:val="20"/>
        </w:rPr>
      </w:pPr>
      <w:r>
        <w:rPr>
          <w:noProof/>
          <w:sz w:val="20"/>
          <w:szCs w:val="20"/>
          <w:lang w:eastAsia="fr-FR"/>
        </w:rPr>
        <w:lastRenderedPageBreak/>
        <w:drawing>
          <wp:inline distT="0" distB="0" distL="0" distR="0">
            <wp:extent cx="3401568" cy="4535424"/>
            <wp:effectExtent l="19050" t="0" r="8382" b="0"/>
            <wp:docPr id="1" name="Image 0" descr="consig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igne3.JPG"/>
                    <pic:cNvPicPr/>
                  </pic:nvPicPr>
                  <pic:blipFill>
                    <a:blip r:embed="rId7" cstate="print"/>
                    <a:stretch>
                      <a:fillRect/>
                    </a:stretch>
                  </pic:blipFill>
                  <pic:spPr>
                    <a:xfrm>
                      <a:off x="0" y="0"/>
                      <a:ext cx="3405710" cy="4540946"/>
                    </a:xfrm>
                    <a:prstGeom prst="rect">
                      <a:avLst/>
                    </a:prstGeom>
                  </pic:spPr>
                </pic:pic>
              </a:graphicData>
            </a:graphic>
          </wp:inline>
        </w:drawing>
      </w:r>
    </w:p>
    <w:p w:rsidR="00323E6E" w:rsidRDefault="00323E6E" w:rsidP="009D4935">
      <w:pPr>
        <w:jc w:val="both"/>
        <w:rPr>
          <w:b/>
          <w:sz w:val="20"/>
          <w:szCs w:val="20"/>
        </w:rPr>
      </w:pPr>
    </w:p>
    <w:p w:rsidR="009D4935" w:rsidRDefault="00323E6E" w:rsidP="009D4935">
      <w:pPr>
        <w:jc w:val="both"/>
        <w:rPr>
          <w:b/>
          <w:sz w:val="20"/>
          <w:szCs w:val="20"/>
        </w:rPr>
      </w:pPr>
      <w:r>
        <w:rPr>
          <w:b/>
          <w:sz w:val="20"/>
          <w:szCs w:val="20"/>
        </w:rPr>
        <w:t xml:space="preserve">Groupe 4 : </w:t>
      </w:r>
      <w:r w:rsidR="009D4935" w:rsidRPr="00323E6E">
        <w:rPr>
          <w:b/>
          <w:sz w:val="20"/>
          <w:szCs w:val="20"/>
        </w:rPr>
        <w:t>Diane</w:t>
      </w:r>
      <w:r>
        <w:rPr>
          <w:b/>
          <w:sz w:val="20"/>
          <w:szCs w:val="20"/>
        </w:rPr>
        <w:t>,</w:t>
      </w:r>
      <w:r w:rsidR="00F130F3" w:rsidRPr="00323E6E">
        <w:rPr>
          <w:b/>
          <w:sz w:val="20"/>
          <w:szCs w:val="20"/>
        </w:rPr>
        <w:t xml:space="preserve"> </w:t>
      </w:r>
      <w:proofErr w:type="spellStart"/>
      <w:r w:rsidR="00F130F3" w:rsidRPr="00323E6E">
        <w:rPr>
          <w:b/>
          <w:sz w:val="20"/>
          <w:szCs w:val="20"/>
        </w:rPr>
        <w:t>Mayumi</w:t>
      </w:r>
      <w:proofErr w:type="spellEnd"/>
      <w:r>
        <w:rPr>
          <w:b/>
          <w:sz w:val="20"/>
          <w:szCs w:val="20"/>
        </w:rPr>
        <w:t>,</w:t>
      </w:r>
      <w:r w:rsidR="00F130F3" w:rsidRPr="00323E6E">
        <w:rPr>
          <w:b/>
          <w:sz w:val="20"/>
          <w:szCs w:val="20"/>
        </w:rPr>
        <w:t xml:space="preserve"> </w:t>
      </w:r>
      <w:proofErr w:type="spellStart"/>
      <w:r w:rsidR="00F130F3" w:rsidRPr="00323E6E">
        <w:rPr>
          <w:b/>
          <w:sz w:val="20"/>
          <w:szCs w:val="20"/>
        </w:rPr>
        <w:t>Tiana</w:t>
      </w:r>
      <w:proofErr w:type="spellEnd"/>
      <w:r>
        <w:rPr>
          <w:b/>
          <w:sz w:val="20"/>
          <w:szCs w:val="20"/>
        </w:rPr>
        <w:t>.</w:t>
      </w:r>
      <w:r w:rsidR="009D4935" w:rsidRPr="00323E6E">
        <w:rPr>
          <w:b/>
          <w:sz w:val="20"/>
          <w:szCs w:val="20"/>
        </w:rPr>
        <w:t xml:space="preserve">  </w:t>
      </w:r>
    </w:p>
    <w:p w:rsidR="00323E6E" w:rsidRPr="00323E6E" w:rsidRDefault="00323E6E" w:rsidP="00323E6E">
      <w:pPr>
        <w:pStyle w:val="Paragraphedeliste"/>
        <w:numPr>
          <w:ilvl w:val="0"/>
          <w:numId w:val="1"/>
        </w:numPr>
        <w:jc w:val="both"/>
        <w:rPr>
          <w:sz w:val="20"/>
          <w:szCs w:val="20"/>
        </w:rPr>
      </w:pPr>
      <w:r>
        <w:rPr>
          <w:sz w:val="20"/>
          <w:szCs w:val="20"/>
        </w:rPr>
        <w:t>Rédaction </w:t>
      </w:r>
      <w:r w:rsidR="00784619">
        <w:rPr>
          <w:sz w:val="20"/>
          <w:szCs w:val="20"/>
        </w:rPr>
        <w:t>et ma</w:t>
      </w:r>
      <w:r w:rsidR="00A37FE0">
        <w:rPr>
          <w:sz w:val="20"/>
          <w:szCs w:val="20"/>
        </w:rPr>
        <w:t xml:space="preserve">quette visible à partir du lien en dessous du texte. </w:t>
      </w:r>
    </w:p>
    <w:p w:rsidR="009D4935" w:rsidRPr="009D4935" w:rsidRDefault="009D4935" w:rsidP="008A1557">
      <w:pPr>
        <w:autoSpaceDE w:val="0"/>
        <w:autoSpaceDN w:val="0"/>
        <w:adjustRightInd w:val="0"/>
        <w:spacing w:after="0" w:line="276" w:lineRule="auto"/>
        <w:jc w:val="both"/>
        <w:rPr>
          <w:sz w:val="20"/>
          <w:szCs w:val="20"/>
          <w:lang/>
        </w:rPr>
      </w:pPr>
      <w:r w:rsidRPr="009D4935">
        <w:rPr>
          <w:sz w:val="20"/>
          <w:szCs w:val="20"/>
          <w:lang/>
        </w:rPr>
        <w:tab/>
        <w:t>Je ne sais pas où je vais. Je marche sans but. Je prend</w:t>
      </w:r>
      <w:r>
        <w:rPr>
          <w:sz w:val="20"/>
          <w:szCs w:val="20"/>
          <w:lang/>
        </w:rPr>
        <w:t>s</w:t>
      </w:r>
      <w:r w:rsidRPr="009D4935">
        <w:rPr>
          <w:sz w:val="20"/>
          <w:szCs w:val="20"/>
          <w:lang/>
        </w:rPr>
        <w:t xml:space="preserve"> un bus. Puis un train. Ou encore un bateau. Je passe dans des villes roses, blanches, bleues, vertes. J’aperçois des panneaux avec des noms de villes inconnues. Oujda. Settat. </w:t>
      </w:r>
      <w:proofErr w:type="spellStart"/>
      <w:r w:rsidRPr="009D4935">
        <w:rPr>
          <w:sz w:val="20"/>
          <w:szCs w:val="20"/>
          <w:lang/>
        </w:rPr>
        <w:t>Zeghanghane</w:t>
      </w:r>
      <w:proofErr w:type="spellEnd"/>
      <w:r w:rsidRPr="009D4935">
        <w:rPr>
          <w:sz w:val="20"/>
          <w:szCs w:val="20"/>
          <w:lang/>
        </w:rPr>
        <w:t xml:space="preserve">. Bizerte. Bâmiyân. </w:t>
      </w:r>
      <w:proofErr w:type="spellStart"/>
      <w:r w:rsidRPr="009D4935">
        <w:rPr>
          <w:sz w:val="20"/>
          <w:szCs w:val="20"/>
          <w:lang/>
        </w:rPr>
        <w:t>Yakaolang</w:t>
      </w:r>
      <w:proofErr w:type="spellEnd"/>
      <w:r w:rsidRPr="009D4935">
        <w:rPr>
          <w:sz w:val="20"/>
          <w:szCs w:val="20"/>
          <w:lang/>
        </w:rPr>
        <w:t>. Je vois des océans, des mers, des lacs. Je marche. Je m’arrête. Je dors. Je dors sur une plage. Sur une plage dans un</w:t>
      </w:r>
      <w:r>
        <w:rPr>
          <w:sz w:val="20"/>
          <w:szCs w:val="20"/>
          <w:lang/>
        </w:rPr>
        <w:t>e sorte</w:t>
      </w:r>
      <w:r w:rsidRPr="009D4935">
        <w:rPr>
          <w:sz w:val="20"/>
          <w:szCs w:val="20"/>
          <w:lang/>
        </w:rPr>
        <w:t xml:space="preserve"> de blockhaus. Je l'ai trouvé il y a quelques jours. </w:t>
      </w:r>
      <w:r w:rsidR="00784619" w:rsidRPr="009D4935">
        <w:rPr>
          <w:sz w:val="20"/>
          <w:szCs w:val="20"/>
          <w:lang/>
        </w:rPr>
        <w:t>C’est</w:t>
      </w:r>
      <w:r w:rsidRPr="009D4935">
        <w:rPr>
          <w:sz w:val="20"/>
          <w:szCs w:val="20"/>
          <w:lang/>
        </w:rPr>
        <w:t xml:space="preserve"> une habitation en pierre. Abandonnée.</w:t>
      </w:r>
      <w:r>
        <w:rPr>
          <w:sz w:val="20"/>
          <w:szCs w:val="20"/>
          <w:lang/>
        </w:rPr>
        <w:t xml:space="preserve"> </w:t>
      </w:r>
      <w:r w:rsidRPr="009D4935">
        <w:rPr>
          <w:sz w:val="20"/>
          <w:szCs w:val="20"/>
          <w:lang/>
        </w:rPr>
        <w:t>Toute ronde. Le sol est recouvert de sable. Les murs et les plafonds sont multicolores. Des tags les recouvrent à l'extérieur autant qu'à l'intérieur. Des symbole</w:t>
      </w:r>
      <w:r>
        <w:rPr>
          <w:sz w:val="20"/>
          <w:szCs w:val="20"/>
          <w:lang/>
        </w:rPr>
        <w:t>s</w:t>
      </w:r>
      <w:r w:rsidRPr="009D4935">
        <w:rPr>
          <w:sz w:val="20"/>
          <w:szCs w:val="20"/>
          <w:lang/>
        </w:rPr>
        <w:t xml:space="preserve"> étranges qu'il me semble déjà avoir vus quelque part sont dessinés. Je les observe plus attentivement... Cela ressemble à des écritures Persanes... Je crois que c'est du Dari, je connais un peu cette langue... Du Dari ? Mais... Mais alors je suis en Afghanistan !</w:t>
      </w:r>
    </w:p>
    <w:p w:rsidR="009D4935" w:rsidRPr="009D4935" w:rsidRDefault="009D4935" w:rsidP="008A1557">
      <w:pPr>
        <w:autoSpaceDE w:val="0"/>
        <w:autoSpaceDN w:val="0"/>
        <w:adjustRightInd w:val="0"/>
        <w:spacing w:after="0" w:line="276" w:lineRule="auto"/>
        <w:jc w:val="both"/>
        <w:rPr>
          <w:sz w:val="20"/>
          <w:szCs w:val="20"/>
          <w:lang/>
        </w:rPr>
      </w:pPr>
      <w:r w:rsidRPr="009D4935">
        <w:rPr>
          <w:sz w:val="20"/>
          <w:szCs w:val="20"/>
          <w:lang/>
        </w:rPr>
        <w:t>Je suis sur une plage en Afghanistan !!!</w:t>
      </w:r>
    </w:p>
    <w:p w:rsidR="009D4935" w:rsidRPr="009D4935" w:rsidRDefault="009D4935" w:rsidP="009D4935">
      <w:pPr>
        <w:autoSpaceDE w:val="0"/>
        <w:autoSpaceDN w:val="0"/>
        <w:adjustRightInd w:val="0"/>
        <w:spacing w:after="0"/>
        <w:jc w:val="both"/>
        <w:rPr>
          <w:sz w:val="20"/>
          <w:szCs w:val="20"/>
          <w:lang/>
        </w:rPr>
      </w:pPr>
      <w:hyperlink r:id="rId8" w:history="1">
        <w:r w:rsidRPr="009D4935">
          <w:rPr>
            <w:color w:val="0000FF"/>
            <w:sz w:val="20"/>
            <w:szCs w:val="20"/>
            <w:u w:val="single"/>
            <w:lang/>
          </w:rPr>
          <w:t>https://3dwarehouse.sketchup.com/m</w:t>
        </w:r>
        <w:r w:rsidRPr="009D4935">
          <w:rPr>
            <w:color w:val="0000FF"/>
            <w:sz w:val="20"/>
            <w:szCs w:val="20"/>
            <w:u w:val="single"/>
            <w:lang/>
          </w:rPr>
          <w:t>o</w:t>
        </w:r>
        <w:r w:rsidRPr="009D4935">
          <w:rPr>
            <w:color w:val="0000FF"/>
            <w:sz w:val="20"/>
            <w:szCs w:val="20"/>
            <w:u w:val="single"/>
            <w:lang/>
          </w:rPr>
          <w:t>del.html?id=u3ae452e7-3800-4555-b960-0adb0250a9a0</w:t>
        </w:r>
      </w:hyperlink>
    </w:p>
    <w:p w:rsidR="009D4935" w:rsidRPr="009D4935" w:rsidRDefault="009D4935" w:rsidP="009D4935">
      <w:pPr>
        <w:autoSpaceDE w:val="0"/>
        <w:autoSpaceDN w:val="0"/>
        <w:adjustRightInd w:val="0"/>
        <w:spacing w:after="0"/>
        <w:jc w:val="both"/>
        <w:rPr>
          <w:rFonts w:ascii="Calibri" w:hAnsi="Calibri" w:cs="Calibri"/>
          <w:sz w:val="20"/>
          <w:szCs w:val="20"/>
          <w:lang/>
        </w:rPr>
      </w:pPr>
    </w:p>
    <w:p w:rsidR="009D4935" w:rsidRDefault="00225FBC" w:rsidP="00225FBC">
      <w:pPr>
        <w:autoSpaceDE w:val="0"/>
        <w:autoSpaceDN w:val="0"/>
        <w:adjustRightInd w:val="0"/>
        <w:spacing w:after="0"/>
        <w:jc w:val="center"/>
        <w:rPr>
          <w:rFonts w:ascii="Calibri" w:hAnsi="Calibri" w:cs="Calibri"/>
          <w:sz w:val="20"/>
          <w:szCs w:val="20"/>
          <w:lang/>
        </w:rPr>
      </w:pPr>
      <w:proofErr w:type="gramStart"/>
      <w:r w:rsidRPr="00225FBC">
        <w:rPr>
          <w:sz w:val="20"/>
          <w:szCs w:val="20"/>
          <w:lang/>
        </w:rPr>
        <w:t>bunker</w:t>
      </w:r>
      <w:proofErr w:type="gramEnd"/>
      <w:r>
        <w:rPr>
          <w:rFonts w:ascii="Calibri" w:hAnsi="Calibri" w:cs="Calibri"/>
          <w:sz w:val="20"/>
          <w:szCs w:val="20"/>
          <w:lang/>
        </w:rPr>
        <w:t xml:space="preserve"> : </w:t>
      </w:r>
      <w:r>
        <w:rPr>
          <w:rFonts w:ascii="Calibri" w:hAnsi="Calibri" w:cs="Calibri"/>
          <w:noProof/>
          <w:sz w:val="20"/>
          <w:szCs w:val="20"/>
          <w:lang w:eastAsia="fr-FR"/>
        </w:rPr>
        <w:drawing>
          <wp:inline distT="0" distB="0" distL="0" distR="0">
            <wp:extent cx="3212199" cy="2231136"/>
            <wp:effectExtent l="19050" t="0" r="7251"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12010" cy="2231005"/>
                    </a:xfrm>
                    <a:prstGeom prst="rect">
                      <a:avLst/>
                    </a:prstGeom>
                    <a:noFill/>
                    <a:ln w="9525">
                      <a:noFill/>
                      <a:miter lim="800000"/>
                      <a:headEnd/>
                      <a:tailEnd/>
                    </a:ln>
                  </pic:spPr>
                </pic:pic>
              </a:graphicData>
            </a:graphic>
          </wp:inline>
        </w:drawing>
      </w:r>
    </w:p>
    <w:p w:rsidR="00225FBC" w:rsidRPr="009D4935" w:rsidRDefault="00225FBC" w:rsidP="009D4935">
      <w:pPr>
        <w:autoSpaceDE w:val="0"/>
        <w:autoSpaceDN w:val="0"/>
        <w:adjustRightInd w:val="0"/>
        <w:spacing w:after="0"/>
        <w:jc w:val="both"/>
        <w:rPr>
          <w:rFonts w:ascii="Calibri" w:hAnsi="Calibri" w:cs="Calibri"/>
          <w:sz w:val="20"/>
          <w:szCs w:val="20"/>
          <w:lang/>
        </w:rPr>
      </w:pPr>
    </w:p>
    <w:p w:rsidR="009D4935" w:rsidRDefault="00323E6E" w:rsidP="009D4935">
      <w:pPr>
        <w:jc w:val="both"/>
        <w:rPr>
          <w:b/>
          <w:sz w:val="20"/>
          <w:szCs w:val="20"/>
          <w:lang/>
        </w:rPr>
      </w:pPr>
      <w:r w:rsidRPr="00323E6E">
        <w:rPr>
          <w:b/>
          <w:sz w:val="20"/>
          <w:szCs w:val="20"/>
          <w:lang/>
        </w:rPr>
        <w:t>Groupe 5 :</w:t>
      </w:r>
      <w:r>
        <w:rPr>
          <w:b/>
          <w:sz w:val="20"/>
          <w:szCs w:val="20"/>
          <w:lang/>
        </w:rPr>
        <w:t xml:space="preserve"> </w:t>
      </w:r>
      <w:r w:rsidR="009D4935" w:rsidRPr="00323E6E">
        <w:rPr>
          <w:b/>
          <w:sz w:val="20"/>
          <w:szCs w:val="20"/>
          <w:lang/>
        </w:rPr>
        <w:t>Emmanuel</w:t>
      </w:r>
      <w:r w:rsidRPr="00323E6E">
        <w:rPr>
          <w:b/>
          <w:sz w:val="20"/>
          <w:szCs w:val="20"/>
          <w:lang/>
        </w:rPr>
        <w:t>,</w:t>
      </w:r>
      <w:r w:rsidR="009D4935" w:rsidRPr="00323E6E">
        <w:rPr>
          <w:b/>
          <w:sz w:val="20"/>
          <w:szCs w:val="20"/>
          <w:lang/>
        </w:rPr>
        <w:t xml:space="preserve"> </w:t>
      </w:r>
      <w:r w:rsidR="008803F7" w:rsidRPr="00323E6E">
        <w:rPr>
          <w:b/>
          <w:sz w:val="20"/>
          <w:szCs w:val="20"/>
          <w:lang/>
        </w:rPr>
        <w:t>Félix</w:t>
      </w:r>
      <w:r w:rsidR="009D4935" w:rsidRPr="00323E6E">
        <w:rPr>
          <w:b/>
          <w:sz w:val="20"/>
          <w:szCs w:val="20"/>
          <w:lang/>
        </w:rPr>
        <w:t>, Mathis </w:t>
      </w:r>
    </w:p>
    <w:p w:rsidR="00323E6E" w:rsidRPr="00323E6E" w:rsidRDefault="00323E6E" w:rsidP="008A1557">
      <w:pPr>
        <w:pStyle w:val="Paragraphedeliste"/>
        <w:numPr>
          <w:ilvl w:val="0"/>
          <w:numId w:val="1"/>
        </w:numPr>
        <w:spacing w:line="276" w:lineRule="auto"/>
        <w:jc w:val="both"/>
        <w:rPr>
          <w:sz w:val="20"/>
          <w:szCs w:val="20"/>
          <w:lang/>
        </w:rPr>
      </w:pPr>
      <w:r w:rsidRPr="00323E6E">
        <w:rPr>
          <w:sz w:val="20"/>
          <w:szCs w:val="20"/>
          <w:lang/>
        </w:rPr>
        <w:t>rédaction</w:t>
      </w:r>
    </w:p>
    <w:p w:rsidR="009D4935" w:rsidRPr="009D4935" w:rsidRDefault="009D4935" w:rsidP="008A1557">
      <w:pPr>
        <w:spacing w:line="276" w:lineRule="auto"/>
        <w:jc w:val="both"/>
        <w:rPr>
          <w:sz w:val="20"/>
          <w:szCs w:val="20"/>
        </w:rPr>
      </w:pPr>
      <w:r w:rsidRPr="009D4935">
        <w:rPr>
          <w:sz w:val="20"/>
          <w:szCs w:val="20"/>
        </w:rPr>
        <w:t>Je me trouvais seule sur cette plage inhabitée. Cette plage était déserte et magnifique. La beauté de cette plage m’épanouissait, je pensais à ma mère et à mes amis. Ce lieu me faisait penser à un film que j’avais vu</w:t>
      </w:r>
      <w:r w:rsidR="00F130F3">
        <w:rPr>
          <w:sz w:val="20"/>
          <w:szCs w:val="20"/>
        </w:rPr>
        <w:t>, où</w:t>
      </w:r>
      <w:r w:rsidRPr="009D4935">
        <w:rPr>
          <w:sz w:val="20"/>
          <w:szCs w:val="20"/>
        </w:rPr>
        <w:t xml:space="preserve"> le héros </w:t>
      </w:r>
      <w:r w:rsidR="00F130F3">
        <w:rPr>
          <w:sz w:val="20"/>
          <w:szCs w:val="20"/>
        </w:rPr>
        <w:t>se retrouvait</w:t>
      </w:r>
      <w:r w:rsidRPr="009D4935">
        <w:rPr>
          <w:sz w:val="20"/>
          <w:szCs w:val="20"/>
        </w:rPr>
        <w:t xml:space="preserve"> seul sur une plage aussi belle et splendide que celle-ci.</w:t>
      </w:r>
    </w:p>
    <w:p w:rsidR="009D4935" w:rsidRPr="009D4935" w:rsidRDefault="009D4935" w:rsidP="008A1557">
      <w:pPr>
        <w:spacing w:line="276" w:lineRule="auto"/>
        <w:jc w:val="both"/>
        <w:rPr>
          <w:sz w:val="20"/>
          <w:szCs w:val="20"/>
        </w:rPr>
      </w:pPr>
      <w:r w:rsidRPr="009D4935">
        <w:rPr>
          <w:sz w:val="20"/>
          <w:szCs w:val="20"/>
        </w:rPr>
        <w:t>Au bout de quelques instants, je vis un garçon qui arrivait au loin :</w:t>
      </w:r>
    </w:p>
    <w:p w:rsidR="009D4935" w:rsidRPr="009D4935" w:rsidRDefault="00784619" w:rsidP="008A1557">
      <w:pPr>
        <w:spacing w:line="276" w:lineRule="auto"/>
        <w:jc w:val="both"/>
        <w:rPr>
          <w:sz w:val="20"/>
          <w:szCs w:val="20"/>
        </w:rPr>
      </w:pPr>
      <w:r>
        <w:rPr>
          <w:sz w:val="20"/>
          <w:szCs w:val="20"/>
        </w:rPr>
        <w:t>-</w:t>
      </w:r>
      <w:r w:rsidR="009D4935" w:rsidRPr="009D4935">
        <w:rPr>
          <w:sz w:val="20"/>
          <w:szCs w:val="20"/>
        </w:rPr>
        <w:t> Salut ! Comment t’appelles</w:t>
      </w:r>
      <w:r w:rsidR="0036170D">
        <w:rPr>
          <w:sz w:val="20"/>
          <w:szCs w:val="20"/>
        </w:rPr>
        <w:t>-tu</w:t>
      </w:r>
      <w:r w:rsidR="009D4935" w:rsidRPr="009D4935">
        <w:rPr>
          <w:sz w:val="20"/>
          <w:szCs w:val="20"/>
        </w:rPr>
        <w:t> ?</w:t>
      </w:r>
    </w:p>
    <w:p w:rsidR="009D4935" w:rsidRPr="009D4935" w:rsidRDefault="009D4935" w:rsidP="008A1557">
      <w:pPr>
        <w:spacing w:line="276" w:lineRule="auto"/>
        <w:jc w:val="both"/>
        <w:rPr>
          <w:sz w:val="20"/>
          <w:szCs w:val="20"/>
        </w:rPr>
      </w:pPr>
    </w:p>
    <w:p w:rsidR="009D4935" w:rsidRPr="009D4935" w:rsidRDefault="009D4935" w:rsidP="008A1557">
      <w:pPr>
        <w:spacing w:line="276" w:lineRule="auto"/>
        <w:jc w:val="both"/>
        <w:rPr>
          <w:sz w:val="20"/>
          <w:szCs w:val="20"/>
        </w:rPr>
      </w:pPr>
      <w:r w:rsidRPr="009D4935">
        <w:rPr>
          <w:sz w:val="20"/>
          <w:szCs w:val="20"/>
        </w:rPr>
        <w:t>-Je m’appelle Jean, j’ai 14ans, j’habite juste à coté et je viens ramasser des crustacés pour ma famille.</w:t>
      </w:r>
    </w:p>
    <w:p w:rsidR="009D4935" w:rsidRPr="009D4935" w:rsidRDefault="00F130F3" w:rsidP="008A1557">
      <w:pPr>
        <w:spacing w:line="276" w:lineRule="auto"/>
        <w:jc w:val="both"/>
        <w:rPr>
          <w:sz w:val="20"/>
          <w:szCs w:val="20"/>
        </w:rPr>
      </w:pPr>
      <w:r>
        <w:rPr>
          <w:sz w:val="20"/>
          <w:szCs w:val="20"/>
        </w:rPr>
        <w:t>Sans rien ajouter, il repartit. J</w:t>
      </w:r>
      <w:r w:rsidR="009D4935" w:rsidRPr="009D4935">
        <w:rPr>
          <w:sz w:val="20"/>
          <w:szCs w:val="20"/>
        </w:rPr>
        <w:t>e restai</w:t>
      </w:r>
      <w:r>
        <w:rPr>
          <w:sz w:val="20"/>
          <w:szCs w:val="20"/>
        </w:rPr>
        <w:t>s</w:t>
      </w:r>
      <w:r w:rsidR="009D4935" w:rsidRPr="009D4935">
        <w:rPr>
          <w:sz w:val="20"/>
          <w:szCs w:val="20"/>
        </w:rPr>
        <w:t xml:space="preserve"> perplexe car je n’avais jamais rencontré de garçon comme celui-ci dans mon collège. Il était étrange et je m’interrogeais à son sujet.</w:t>
      </w:r>
    </w:p>
    <w:p w:rsidR="009D4935" w:rsidRPr="009D4935" w:rsidRDefault="009D4935" w:rsidP="008A1557">
      <w:pPr>
        <w:spacing w:line="276" w:lineRule="auto"/>
        <w:jc w:val="both"/>
        <w:rPr>
          <w:sz w:val="20"/>
          <w:szCs w:val="20"/>
        </w:rPr>
      </w:pPr>
    </w:p>
    <w:p w:rsidR="009D4935" w:rsidRPr="009D4935" w:rsidRDefault="009D4935" w:rsidP="008A1557">
      <w:pPr>
        <w:spacing w:line="276" w:lineRule="auto"/>
        <w:jc w:val="both"/>
        <w:rPr>
          <w:sz w:val="20"/>
          <w:szCs w:val="20"/>
        </w:rPr>
      </w:pPr>
      <w:r w:rsidRPr="009D4935">
        <w:rPr>
          <w:sz w:val="20"/>
          <w:szCs w:val="20"/>
        </w:rPr>
        <w:t>J’avais appris qu’il s’appelait Jean Mayer et qu’il avait deux sœurs et trois frères. Qu’il était calme sociable et qu’il aimait se retrouver seul à plusieurs moment</w:t>
      </w:r>
      <w:r w:rsidR="00F130F3">
        <w:rPr>
          <w:sz w:val="20"/>
          <w:szCs w:val="20"/>
        </w:rPr>
        <w:t>s</w:t>
      </w:r>
      <w:r w:rsidRPr="009D4935">
        <w:rPr>
          <w:sz w:val="20"/>
          <w:szCs w:val="20"/>
        </w:rPr>
        <w:t xml:space="preserve"> pour pouvoir se reposer et se ressourcer.</w:t>
      </w:r>
    </w:p>
    <w:p w:rsidR="009D4935" w:rsidRPr="009D4935" w:rsidRDefault="009D4935" w:rsidP="009D4935">
      <w:pPr>
        <w:jc w:val="both"/>
        <w:rPr>
          <w:sz w:val="20"/>
          <w:szCs w:val="20"/>
        </w:rPr>
      </w:pPr>
    </w:p>
    <w:sectPr w:rsidR="009D4935" w:rsidRPr="009D4935" w:rsidSect="00A37FE0">
      <w:footerReference w:type="default" r:id="rId10"/>
      <w:pgSz w:w="11906" w:h="16838"/>
      <w:pgMar w:top="56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6CF" w:rsidRDefault="005226CF" w:rsidP="00323E6E">
      <w:pPr>
        <w:spacing w:after="0"/>
      </w:pPr>
      <w:r>
        <w:separator/>
      </w:r>
    </w:p>
  </w:endnote>
  <w:endnote w:type="continuationSeparator" w:id="0">
    <w:p w:rsidR="005226CF" w:rsidRDefault="005226CF" w:rsidP="00323E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7460"/>
      <w:docPartObj>
        <w:docPartGallery w:val="Page Numbers (Bottom of Page)"/>
        <w:docPartUnique/>
      </w:docPartObj>
    </w:sdtPr>
    <w:sdtContent>
      <w:p w:rsidR="00224A8B" w:rsidRDefault="00224A8B">
        <w:pPr>
          <w:pStyle w:val="Pieddepage"/>
          <w:jc w:val="right"/>
        </w:pPr>
        <w:fldSimple w:instr=" PAGE   \* MERGEFORMAT ">
          <w:r w:rsidR="0036170D">
            <w:rPr>
              <w:noProof/>
            </w:rPr>
            <w:t>3</w:t>
          </w:r>
        </w:fldSimple>
      </w:p>
    </w:sdtContent>
  </w:sdt>
  <w:p w:rsidR="00224A8B" w:rsidRDefault="00224A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6CF" w:rsidRDefault="005226CF" w:rsidP="00323E6E">
      <w:pPr>
        <w:spacing w:after="0"/>
      </w:pPr>
      <w:r>
        <w:separator/>
      </w:r>
    </w:p>
  </w:footnote>
  <w:footnote w:type="continuationSeparator" w:id="0">
    <w:p w:rsidR="005226CF" w:rsidRDefault="005226CF" w:rsidP="00323E6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030C5"/>
    <w:multiLevelType w:val="hybridMultilevel"/>
    <w:tmpl w:val="8146C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2A1E63"/>
    <w:multiLevelType w:val="hybridMultilevel"/>
    <w:tmpl w:val="BB202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11534B"/>
    <w:multiLevelType w:val="hybridMultilevel"/>
    <w:tmpl w:val="5B60C3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4B71AB"/>
    <w:rsid w:val="001121F7"/>
    <w:rsid w:val="001341E6"/>
    <w:rsid w:val="00186472"/>
    <w:rsid w:val="00224A8B"/>
    <w:rsid w:val="00225FBC"/>
    <w:rsid w:val="002B0BF6"/>
    <w:rsid w:val="00323E6E"/>
    <w:rsid w:val="0036170D"/>
    <w:rsid w:val="003B34BD"/>
    <w:rsid w:val="003D74DA"/>
    <w:rsid w:val="003F4970"/>
    <w:rsid w:val="004B71AB"/>
    <w:rsid w:val="004D4CBC"/>
    <w:rsid w:val="004E6885"/>
    <w:rsid w:val="00503729"/>
    <w:rsid w:val="005115C8"/>
    <w:rsid w:val="005226CF"/>
    <w:rsid w:val="005D52A5"/>
    <w:rsid w:val="005F7BF5"/>
    <w:rsid w:val="006B67F8"/>
    <w:rsid w:val="006C2756"/>
    <w:rsid w:val="006D0444"/>
    <w:rsid w:val="006F7035"/>
    <w:rsid w:val="0070631F"/>
    <w:rsid w:val="0077769E"/>
    <w:rsid w:val="00784619"/>
    <w:rsid w:val="007863D7"/>
    <w:rsid w:val="008214F4"/>
    <w:rsid w:val="0087101F"/>
    <w:rsid w:val="008745BB"/>
    <w:rsid w:val="008778D0"/>
    <w:rsid w:val="008803F7"/>
    <w:rsid w:val="0088409C"/>
    <w:rsid w:val="008A1557"/>
    <w:rsid w:val="00905A36"/>
    <w:rsid w:val="0092394C"/>
    <w:rsid w:val="009663E9"/>
    <w:rsid w:val="009D4935"/>
    <w:rsid w:val="00A0292B"/>
    <w:rsid w:val="00A37FE0"/>
    <w:rsid w:val="00A8667F"/>
    <w:rsid w:val="00AD2E31"/>
    <w:rsid w:val="00BB21DB"/>
    <w:rsid w:val="00C57399"/>
    <w:rsid w:val="00CE3574"/>
    <w:rsid w:val="00F130F3"/>
    <w:rsid w:val="00F20548"/>
    <w:rsid w:val="00F45C85"/>
    <w:rsid w:val="00FF4B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1"/>
        <w:szCs w:val="21"/>
        <w:lang w:val="fr-F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35"/>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3E6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23E6E"/>
    <w:rPr>
      <w:rFonts w:ascii="Tahoma" w:hAnsi="Tahoma" w:cs="Tahoma"/>
      <w:sz w:val="16"/>
      <w:szCs w:val="16"/>
    </w:rPr>
  </w:style>
  <w:style w:type="paragraph" w:styleId="En-tte">
    <w:name w:val="header"/>
    <w:basedOn w:val="Normal"/>
    <w:link w:val="En-tteCar"/>
    <w:uiPriority w:val="99"/>
    <w:semiHidden/>
    <w:unhideWhenUsed/>
    <w:rsid w:val="00323E6E"/>
    <w:pPr>
      <w:tabs>
        <w:tab w:val="center" w:pos="4536"/>
        <w:tab w:val="right" w:pos="9072"/>
      </w:tabs>
      <w:spacing w:after="0"/>
    </w:pPr>
  </w:style>
  <w:style w:type="character" w:customStyle="1" w:styleId="En-tteCar">
    <w:name w:val="En-tête Car"/>
    <w:basedOn w:val="Policepardfaut"/>
    <w:link w:val="En-tte"/>
    <w:uiPriority w:val="99"/>
    <w:semiHidden/>
    <w:rsid w:val="00323E6E"/>
  </w:style>
  <w:style w:type="paragraph" w:styleId="Pieddepage">
    <w:name w:val="footer"/>
    <w:basedOn w:val="Normal"/>
    <w:link w:val="PieddepageCar"/>
    <w:uiPriority w:val="99"/>
    <w:unhideWhenUsed/>
    <w:rsid w:val="00323E6E"/>
    <w:pPr>
      <w:tabs>
        <w:tab w:val="center" w:pos="4536"/>
        <w:tab w:val="right" w:pos="9072"/>
      </w:tabs>
      <w:spacing w:after="0"/>
    </w:pPr>
  </w:style>
  <w:style w:type="character" w:customStyle="1" w:styleId="PieddepageCar">
    <w:name w:val="Pied de page Car"/>
    <w:basedOn w:val="Policepardfaut"/>
    <w:link w:val="Pieddepage"/>
    <w:uiPriority w:val="99"/>
    <w:rsid w:val="00323E6E"/>
  </w:style>
  <w:style w:type="table" w:styleId="Grilledutableau">
    <w:name w:val="Table Grid"/>
    <w:basedOn w:val="TableauNormal"/>
    <w:uiPriority w:val="59"/>
    <w:rsid w:val="00323E6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23E6E"/>
    <w:pPr>
      <w:ind w:left="720"/>
      <w:contextualSpacing/>
    </w:pPr>
  </w:style>
</w:styles>
</file>

<file path=word/webSettings.xml><?xml version="1.0" encoding="utf-8"?>
<w:webSettings xmlns:r="http://schemas.openxmlformats.org/officeDocument/2006/relationships" xmlns:w="http://schemas.openxmlformats.org/wordprocessingml/2006/main">
  <w:divs>
    <w:div w:id="1072393397">
      <w:bodyDiv w:val="1"/>
      <w:marLeft w:val="0"/>
      <w:marRight w:val="0"/>
      <w:marTop w:val="0"/>
      <w:marBottom w:val="0"/>
      <w:divBdr>
        <w:top w:val="none" w:sz="0" w:space="0" w:color="auto"/>
        <w:left w:val="none" w:sz="0" w:space="0" w:color="auto"/>
        <w:bottom w:val="none" w:sz="0" w:space="0" w:color="auto"/>
        <w:right w:val="none" w:sz="0" w:space="0" w:color="auto"/>
      </w:divBdr>
    </w:div>
    <w:div w:id="19994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dwarehouse.sketchup.com/model.html?id=u3ae452e7-3800-4555-b960-0adb0250a9a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3</Pages>
  <Words>968</Words>
  <Characters>5327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Angèle</dc:creator>
  <cp:lastModifiedBy>Angèle</cp:lastModifiedBy>
  <cp:revision>13</cp:revision>
  <dcterms:created xsi:type="dcterms:W3CDTF">2016-02-18T06:21:00Z</dcterms:created>
  <dcterms:modified xsi:type="dcterms:W3CDTF">2016-02-18T13:30:00Z</dcterms:modified>
</cp:coreProperties>
</file>